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8DD06" w14:textId="77777777" w:rsidR="0044302A" w:rsidRPr="00541BEF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>Договор №___</w:t>
      </w:r>
    </w:p>
    <w:p w14:paraId="42941E00" w14:textId="77777777" w:rsidR="0094762C" w:rsidRPr="00BD3254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>аренды земельного участка-</w:t>
      </w:r>
      <w:r w:rsidRPr="00BD3254"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474FB247" w14:textId="77777777" w:rsidR="0094762C" w:rsidRPr="00BD3254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77242F" w14:textId="77777777" w:rsidR="0094762C" w:rsidRPr="00541BEF" w:rsidRDefault="00541BEF" w:rsidP="00947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п.</w:t>
      </w:r>
      <w:r w:rsidR="0094762C" w:rsidRPr="00541BEF">
        <w:rPr>
          <w:rFonts w:ascii="Times New Roman" w:hAnsi="Times New Roman" w:cs="Times New Roman"/>
          <w:sz w:val="24"/>
          <w:szCs w:val="24"/>
        </w:rPr>
        <w:t>Пионерский</w:t>
      </w:r>
      <w:proofErr w:type="spellEnd"/>
      <w:r w:rsidR="0094762C" w:rsidRPr="00541B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2017E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D2017E">
        <w:rPr>
          <w:rFonts w:ascii="Times New Roman" w:hAnsi="Times New Roman" w:cs="Times New Roman"/>
          <w:sz w:val="24"/>
          <w:szCs w:val="24"/>
        </w:rPr>
        <w:t>___»____________2024</w:t>
      </w:r>
      <w:r w:rsidR="0094762C" w:rsidRPr="00541BEF">
        <w:rPr>
          <w:rFonts w:ascii="Times New Roman" w:hAnsi="Times New Roman" w:cs="Times New Roman"/>
          <w:sz w:val="24"/>
          <w:szCs w:val="24"/>
        </w:rPr>
        <w:t>г.</w:t>
      </w:r>
    </w:p>
    <w:p w14:paraId="10B4097A" w14:textId="77777777" w:rsidR="0094762C" w:rsidRPr="00541BEF" w:rsidRDefault="0094762C" w:rsidP="009476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DC3E19" w14:textId="77777777" w:rsidR="0094762C" w:rsidRPr="00903A8F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Администрация городского поселения Пионерский, именуемый в дальнейшем Арендодатель, в лице</w:t>
      </w:r>
    </w:p>
    <w:p w14:paraId="4D472870" w14:textId="77777777" w:rsidR="0094762C" w:rsidRPr="00FB694A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03A8F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903A8F">
        <w:rPr>
          <w:rFonts w:ascii="Times New Roman" w:hAnsi="Times New Roman" w:cs="Times New Roman"/>
          <w:sz w:val="24"/>
          <w:szCs w:val="24"/>
        </w:rPr>
        <w:t>___________________,</w:t>
      </w:r>
    </w:p>
    <w:p w14:paraId="3DE724FB" w14:textId="77777777" w:rsidR="0094762C" w:rsidRPr="00FB694A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B694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</w:t>
      </w:r>
      <w:r w:rsidRPr="00FB694A">
        <w:rPr>
          <w:rFonts w:ascii="Times New Roman" w:hAnsi="Times New Roman" w:cs="Times New Roman"/>
          <w:sz w:val="24"/>
          <w:szCs w:val="24"/>
          <w:vertAlign w:val="superscript"/>
        </w:rPr>
        <w:t>(должность, Ф.И.О. представителя Арендодателя)</w:t>
      </w:r>
    </w:p>
    <w:p w14:paraId="67829848" w14:textId="77777777" w:rsidR="0094762C" w:rsidRPr="00903A8F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действующего на основании Устава, с одной стороны, и</w:t>
      </w:r>
    </w:p>
    <w:p w14:paraId="1818FFF7" w14:textId="77777777" w:rsidR="0094762C" w:rsidRPr="00903A8F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B694A" w:rsidRPr="00903A8F">
        <w:rPr>
          <w:rFonts w:ascii="Times New Roman" w:hAnsi="Times New Roman" w:cs="Times New Roman"/>
          <w:sz w:val="24"/>
          <w:szCs w:val="24"/>
        </w:rPr>
        <w:t>________</w:t>
      </w:r>
      <w:r w:rsidR="00903A8F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220593C" w14:textId="77777777" w:rsidR="0094762C" w:rsidRPr="00FB694A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B69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(победитель аукциона: наименование юридического лица или Ф.И.О. физического лица)</w:t>
      </w:r>
    </w:p>
    <w:p w14:paraId="7E0C169B" w14:textId="77777777" w:rsidR="0094762C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421D8">
        <w:rPr>
          <w:rFonts w:ascii="Times New Roman" w:hAnsi="Times New Roman" w:cs="Times New Roman"/>
          <w:sz w:val="24"/>
          <w:szCs w:val="24"/>
        </w:rPr>
        <w:t>именуемый в дальнейшем</w:t>
      </w:r>
      <w:r w:rsidRPr="00FB694A">
        <w:rPr>
          <w:rFonts w:ascii="Times New Roman" w:hAnsi="Times New Roman" w:cs="Times New Roman"/>
        </w:rPr>
        <w:t xml:space="preserve"> </w:t>
      </w:r>
      <w:r w:rsidRPr="003421D8">
        <w:rPr>
          <w:rFonts w:ascii="Times New Roman" w:hAnsi="Times New Roman" w:cs="Times New Roman"/>
          <w:sz w:val="24"/>
          <w:szCs w:val="24"/>
        </w:rPr>
        <w:t>«Арендатор»,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одной стороны, совместно именуемые Стороны, заключили в </w:t>
      </w:r>
      <w:r w:rsidRPr="00FB694A">
        <w:rPr>
          <w:rFonts w:ascii="Times New Roman" w:hAnsi="Times New Roman" w:cs="Times New Roman"/>
          <w:sz w:val="24"/>
          <w:szCs w:val="24"/>
        </w:rPr>
        <w:t>соответствии с протоколом от «___»___________</w:t>
      </w:r>
      <w:r w:rsidR="00D2017E">
        <w:rPr>
          <w:rFonts w:ascii="Times New Roman" w:hAnsi="Times New Roman" w:cs="Times New Roman"/>
          <w:sz w:val="24"/>
          <w:szCs w:val="24"/>
        </w:rPr>
        <w:t>2024</w:t>
      </w:r>
      <w:r w:rsidR="00FB694A" w:rsidRPr="00FB694A">
        <w:rPr>
          <w:rFonts w:ascii="Times New Roman" w:hAnsi="Times New Roman" w:cs="Times New Roman"/>
          <w:sz w:val="24"/>
          <w:szCs w:val="24"/>
        </w:rPr>
        <w:t xml:space="preserve"> года №___ «О результатах аукциона на право заключения договора аренды земельного участка, настоящий договор аренды земельного участка (далее Договор) о нижеследующем:</w:t>
      </w:r>
    </w:p>
    <w:p w14:paraId="30CC20E9" w14:textId="77777777" w:rsidR="00FB694A" w:rsidRDefault="00FB694A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2175400" w14:textId="77777777" w:rsidR="00FB694A" w:rsidRDefault="00541BEF" w:rsidP="00541BE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1. </w:t>
      </w:r>
      <w:r w:rsidR="00FB694A" w:rsidRPr="00FB694A">
        <w:rPr>
          <w:rFonts w:ascii="Times New Roman" w:hAnsi="Times New Roman" w:cs="Times New Roman"/>
          <w:b/>
          <w:sz w:val="24"/>
          <w:szCs w:val="24"/>
        </w:rPr>
        <w:t>Предмет договора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3FE572B" w14:textId="77777777" w:rsidR="00FB694A" w:rsidRDefault="00FB694A" w:rsidP="00541BEF">
      <w:pPr>
        <w:pStyle w:val="a3"/>
        <w:spacing w:after="0" w:line="240" w:lineRule="auto"/>
        <w:ind w:left="-284" w:firstLine="284"/>
        <w:rPr>
          <w:rFonts w:ascii="Times New Roman" w:hAnsi="Times New Roman" w:cs="Times New Roman"/>
          <w:b/>
          <w:sz w:val="24"/>
          <w:szCs w:val="24"/>
        </w:rPr>
      </w:pPr>
    </w:p>
    <w:p w14:paraId="7F62FE49" w14:textId="277ED6A7" w:rsidR="00FB694A" w:rsidRDefault="00FB694A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903A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Арендодатель предоставляет, а Арендатор принимает в аренду земельный участ</w:t>
      </w:r>
      <w:r w:rsidR="003421D8">
        <w:rPr>
          <w:rFonts w:ascii="Times New Roman" w:hAnsi="Times New Roman" w:cs="Times New Roman"/>
          <w:sz w:val="24"/>
          <w:szCs w:val="24"/>
        </w:rPr>
        <w:t>ок из земель населенных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33DE" w:rsidRPr="002833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9487B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="003421D8">
        <w:rPr>
          <w:rFonts w:ascii="Times New Roman" w:hAnsi="Times New Roman" w:cs="Times New Roman"/>
          <w:sz w:val="24"/>
          <w:szCs w:val="24"/>
        </w:rPr>
        <w:t xml:space="preserve"> (</w:t>
      </w:r>
      <w:r w:rsidR="002833DE">
        <w:rPr>
          <w:rFonts w:ascii="Times New Roman" w:hAnsi="Times New Roman" w:cs="Times New Roman"/>
          <w:sz w:val="24"/>
          <w:szCs w:val="24"/>
        </w:rPr>
        <w:t>пять</w:t>
      </w:r>
      <w:r w:rsidR="00A9487B">
        <w:rPr>
          <w:rFonts w:ascii="Times New Roman" w:hAnsi="Times New Roman" w:cs="Times New Roman"/>
          <w:sz w:val="24"/>
          <w:szCs w:val="24"/>
        </w:rPr>
        <w:t xml:space="preserve"> </w:t>
      </w:r>
      <w:r w:rsidR="006404CB">
        <w:rPr>
          <w:rFonts w:ascii="Times New Roman" w:hAnsi="Times New Roman" w:cs="Times New Roman"/>
          <w:sz w:val="24"/>
          <w:szCs w:val="24"/>
        </w:rPr>
        <w:t>тысяч</w:t>
      </w:r>
      <w:r w:rsidR="00D2017E">
        <w:rPr>
          <w:rFonts w:ascii="Times New Roman" w:hAnsi="Times New Roman" w:cs="Times New Roman"/>
          <w:sz w:val="24"/>
          <w:szCs w:val="24"/>
        </w:rPr>
        <w:t>)</w:t>
      </w:r>
      <w:r w:rsidR="00342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421D8">
        <w:rPr>
          <w:rFonts w:ascii="Times New Roman" w:hAnsi="Times New Roman" w:cs="Times New Roman"/>
          <w:sz w:val="24"/>
          <w:szCs w:val="24"/>
        </w:rPr>
        <w:t>кв.метров</w:t>
      </w:r>
      <w:proofErr w:type="spellEnd"/>
      <w:proofErr w:type="gramEnd"/>
      <w:r w:rsidR="003421D8">
        <w:rPr>
          <w:rFonts w:ascii="Times New Roman" w:hAnsi="Times New Roman" w:cs="Times New Roman"/>
          <w:sz w:val="24"/>
          <w:szCs w:val="24"/>
        </w:rPr>
        <w:t xml:space="preserve">, с кадастровым номером </w:t>
      </w:r>
      <w:r w:rsidR="003421D8" w:rsidRPr="003421D8">
        <w:rPr>
          <w:rFonts w:ascii="Times New Roman" w:hAnsi="Times New Roman" w:cs="Times New Roman"/>
          <w:b/>
          <w:sz w:val="24"/>
          <w:szCs w:val="24"/>
        </w:rPr>
        <w:t>86:09:0301005:</w:t>
      </w:r>
      <w:r w:rsidR="002833DE">
        <w:rPr>
          <w:rFonts w:ascii="Times New Roman" w:hAnsi="Times New Roman" w:cs="Times New Roman"/>
          <w:b/>
          <w:sz w:val="24"/>
          <w:szCs w:val="24"/>
        </w:rPr>
        <w:t>246</w:t>
      </w:r>
      <w:r w:rsidR="003421D8">
        <w:rPr>
          <w:rFonts w:ascii="Times New Roman" w:hAnsi="Times New Roman" w:cs="Times New Roman"/>
          <w:sz w:val="24"/>
          <w:szCs w:val="24"/>
        </w:rPr>
        <w:t xml:space="preserve">, расположенный по адресу: Ханты-Мансийский автономный округ-Югра, пгт. Пионерский, </w:t>
      </w:r>
      <w:r w:rsidR="003421D8" w:rsidRPr="000847C4">
        <w:rPr>
          <w:rFonts w:ascii="Times New Roman" w:hAnsi="Times New Roman" w:cs="Times New Roman"/>
          <w:b/>
          <w:sz w:val="24"/>
          <w:szCs w:val="24"/>
        </w:rPr>
        <w:t>Северная промышленная зона №</w:t>
      </w:r>
      <w:r w:rsidR="00A9487B">
        <w:rPr>
          <w:rFonts w:ascii="Times New Roman" w:hAnsi="Times New Roman" w:cs="Times New Roman"/>
          <w:b/>
          <w:sz w:val="24"/>
          <w:szCs w:val="24"/>
        </w:rPr>
        <w:t>4</w:t>
      </w:r>
      <w:r w:rsidR="003421D8" w:rsidRPr="000847C4">
        <w:rPr>
          <w:rFonts w:ascii="Times New Roman" w:hAnsi="Times New Roman" w:cs="Times New Roman"/>
          <w:b/>
          <w:sz w:val="24"/>
          <w:szCs w:val="24"/>
        </w:rPr>
        <w:t>,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33DE">
        <w:rPr>
          <w:rFonts w:ascii="Times New Roman" w:hAnsi="Times New Roman" w:cs="Times New Roman"/>
          <w:b/>
          <w:sz w:val="24"/>
          <w:szCs w:val="24"/>
        </w:rPr>
        <w:t xml:space="preserve">земельный </w:t>
      </w:r>
      <w:r w:rsidR="00A9487B">
        <w:rPr>
          <w:rFonts w:ascii="Times New Roman" w:hAnsi="Times New Roman" w:cs="Times New Roman"/>
          <w:b/>
          <w:sz w:val="24"/>
          <w:szCs w:val="24"/>
        </w:rPr>
        <w:t>у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часток </w:t>
      </w:r>
      <w:r w:rsidR="002833DE">
        <w:rPr>
          <w:rFonts w:ascii="Times New Roman" w:hAnsi="Times New Roman" w:cs="Times New Roman"/>
          <w:b/>
          <w:sz w:val="24"/>
          <w:szCs w:val="24"/>
        </w:rPr>
        <w:t>19</w:t>
      </w:r>
      <w:r w:rsidR="00D2017E">
        <w:rPr>
          <w:rFonts w:ascii="Times New Roman" w:hAnsi="Times New Roman" w:cs="Times New Roman"/>
          <w:sz w:val="24"/>
          <w:szCs w:val="24"/>
        </w:rPr>
        <w:t>,</w:t>
      </w:r>
      <w:r w:rsidR="003421D8">
        <w:rPr>
          <w:rFonts w:ascii="Times New Roman" w:hAnsi="Times New Roman" w:cs="Times New Roman"/>
          <w:sz w:val="24"/>
          <w:szCs w:val="24"/>
        </w:rPr>
        <w:t xml:space="preserve"> с видом разрешенного использования: </w:t>
      </w:r>
      <w:r w:rsidR="00A9487B">
        <w:rPr>
          <w:rFonts w:ascii="Times New Roman" w:hAnsi="Times New Roman" w:cs="Times New Roman"/>
          <w:b/>
          <w:sz w:val="24"/>
          <w:szCs w:val="24"/>
        </w:rPr>
        <w:t>заготовка древесины</w:t>
      </w:r>
      <w:r w:rsidR="003421D8">
        <w:rPr>
          <w:rFonts w:ascii="Times New Roman" w:hAnsi="Times New Roman" w:cs="Times New Roman"/>
          <w:sz w:val="24"/>
          <w:szCs w:val="24"/>
        </w:rPr>
        <w:t>, (далее Участок), в границах, указанных в выписке из Единого государственного реестра недвижимости об объекте недвижимости.</w:t>
      </w:r>
    </w:p>
    <w:p w14:paraId="13C2257E" w14:textId="77777777" w:rsidR="003421D8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3421D8">
        <w:rPr>
          <w:rFonts w:ascii="Times New Roman" w:hAnsi="Times New Roman" w:cs="Times New Roman"/>
          <w:sz w:val="24"/>
          <w:szCs w:val="24"/>
        </w:rPr>
        <w:t xml:space="preserve">Наличие объектов капитального строительства: участок свободен </w:t>
      </w:r>
      <w:r w:rsidR="003421D8" w:rsidRPr="003421D8">
        <w:rPr>
          <w:rFonts w:ascii="Times New Roman" w:hAnsi="Times New Roman" w:cs="Times New Roman"/>
          <w:b/>
          <w:i/>
          <w:sz w:val="24"/>
          <w:szCs w:val="24"/>
        </w:rPr>
        <w:t>от застройки,</w:t>
      </w:r>
      <w:r w:rsidR="003421D8">
        <w:rPr>
          <w:rFonts w:ascii="Times New Roman" w:hAnsi="Times New Roman" w:cs="Times New Roman"/>
          <w:sz w:val="24"/>
          <w:szCs w:val="24"/>
        </w:rPr>
        <w:t xml:space="preserve"> </w:t>
      </w:r>
      <w:r w:rsidR="003421D8" w:rsidRPr="003421D8">
        <w:rPr>
          <w:rFonts w:ascii="Times New Roman" w:hAnsi="Times New Roman" w:cs="Times New Roman"/>
          <w:b/>
          <w:i/>
          <w:sz w:val="24"/>
          <w:szCs w:val="24"/>
        </w:rPr>
        <w:t>объекты капитального строительства (здания, строения, сооружения)</w:t>
      </w:r>
      <w:r w:rsidR="003421D8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14:paraId="1A2506B4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В соответствии с пунктом 14 статьи 39.11 Земельного Кодекса Российской Федерации, начальная цена предмета аукциона на право заключения договора аренды земельного участка устанавливается 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аукциона.</w:t>
      </w:r>
    </w:p>
    <w:p w14:paraId="197ED626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Внесение изменений в заключенный по результатам аукциона договор аренды земельного участка, в части изменения вида разрешенного использования такого земельного участка не допускается.</w:t>
      </w:r>
    </w:p>
    <w:p w14:paraId="31EA3078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На момент подписания договора земельный участок не заложен, не арестован, не передан в аренду или постоянное пользование (бессрочное) пользование, не</w:t>
      </w:r>
      <w:r w:rsidR="00541B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обременен иными правами третьих лиц.</w:t>
      </w:r>
    </w:p>
    <w:p w14:paraId="00523C12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DD73529" w14:textId="77777777" w:rsidR="00903A8F" w:rsidRDefault="00541BEF" w:rsidP="00541BE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2. </w:t>
      </w:r>
      <w:r w:rsidR="00903A8F" w:rsidRPr="00541BEF">
        <w:rPr>
          <w:rFonts w:ascii="Times New Roman" w:hAnsi="Times New Roman" w:cs="Times New Roman"/>
          <w:b/>
          <w:sz w:val="24"/>
          <w:szCs w:val="24"/>
        </w:rPr>
        <w:t>Срок аренды земельного участка</w:t>
      </w:r>
      <w:r w:rsidRPr="00541BEF">
        <w:rPr>
          <w:rFonts w:ascii="Times New Roman" w:hAnsi="Times New Roman" w:cs="Times New Roman"/>
          <w:b/>
          <w:sz w:val="24"/>
          <w:szCs w:val="24"/>
        </w:rPr>
        <w:t>.</w:t>
      </w:r>
    </w:p>
    <w:p w14:paraId="741F4FB1" w14:textId="77777777" w:rsidR="00541BEF" w:rsidRP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4133CE" w14:textId="62572868" w:rsidR="00541BEF" w:rsidRDefault="00541BEF" w:rsidP="00D2017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 Срок аренды Участка устанавливается на </w:t>
      </w:r>
      <w:r w:rsidR="002833DE" w:rsidRPr="002833D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833DE">
        <w:rPr>
          <w:rFonts w:ascii="Times New Roman" w:hAnsi="Times New Roman" w:cs="Times New Roman"/>
          <w:b/>
          <w:sz w:val="24"/>
          <w:szCs w:val="24"/>
        </w:rPr>
        <w:t>четыре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>)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33DE">
        <w:rPr>
          <w:rFonts w:ascii="Times New Roman" w:hAnsi="Times New Roman" w:cs="Times New Roman"/>
          <w:b/>
          <w:sz w:val="24"/>
          <w:szCs w:val="24"/>
        </w:rPr>
        <w:t>года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33DE">
        <w:rPr>
          <w:rFonts w:ascii="Times New Roman" w:hAnsi="Times New Roman" w:cs="Times New Roman"/>
          <w:b/>
          <w:sz w:val="24"/>
          <w:szCs w:val="24"/>
        </w:rPr>
        <w:t>8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833DE">
        <w:rPr>
          <w:rFonts w:ascii="Times New Roman" w:hAnsi="Times New Roman" w:cs="Times New Roman"/>
          <w:b/>
          <w:sz w:val="24"/>
          <w:szCs w:val="24"/>
        </w:rPr>
        <w:t>восемь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>)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Pr="00541B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момента его заключения.</w:t>
      </w:r>
    </w:p>
    <w:p w14:paraId="106D6571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2. Договор вступает в силу с момента его </w:t>
      </w:r>
      <w:r w:rsidR="00D2017E">
        <w:rPr>
          <w:rFonts w:ascii="Times New Roman" w:hAnsi="Times New Roman" w:cs="Times New Roman"/>
          <w:sz w:val="24"/>
          <w:szCs w:val="24"/>
        </w:rPr>
        <w:t>подписания Сторонами.</w:t>
      </w:r>
    </w:p>
    <w:p w14:paraId="4FD9606A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Арендатор земельного участка не имеет преимущественного права на заключение на новый срок договора аренды земельного участка без проведения торгов.</w:t>
      </w:r>
    </w:p>
    <w:p w14:paraId="61549D78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629F211" w14:textId="77777777" w:rsidR="00541BEF" w:rsidRDefault="00541BEF" w:rsidP="00541BE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BEF">
        <w:rPr>
          <w:rFonts w:ascii="Times New Roman" w:hAnsi="Times New Roman" w:cs="Times New Roman"/>
          <w:b/>
          <w:sz w:val="24"/>
          <w:szCs w:val="24"/>
        </w:rPr>
        <w:t>3. Размер и условия внесения арендной платы.</w:t>
      </w:r>
    </w:p>
    <w:p w14:paraId="1238381E" w14:textId="77777777" w:rsidR="00541BEF" w:rsidRDefault="00541BEF" w:rsidP="00541BE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CD8462" w14:textId="77777777" w:rsidR="009D7C3E" w:rsidRDefault="009D7C3E" w:rsidP="009D7C3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Размер ежегодной арендной платы за использованием Участка составляет ________ (указывается сумма прописью) руб. 00 коп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вносится Арендатором по графику:</w:t>
      </w:r>
    </w:p>
    <w:p w14:paraId="145C60E5" w14:textId="77777777" w:rsidR="009D7C3E" w:rsidRDefault="009D7C3E" w:rsidP="009D7C3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за первый год аренды Участка: в течение 30 (тридцати) календарных дней со дня подписания настоящего Договора Арендатор обязан внести </w:t>
      </w:r>
      <w:r w:rsidRPr="009D7C3E">
        <w:rPr>
          <w:rFonts w:ascii="Times New Roman" w:hAnsi="Times New Roman" w:cs="Times New Roman"/>
          <w:sz w:val="24"/>
          <w:szCs w:val="24"/>
          <w:u w:val="single"/>
        </w:rPr>
        <w:t>единовременно</w:t>
      </w:r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14:paraId="36FDFAFF" w14:textId="23226186" w:rsidR="009D7C3E" w:rsidRDefault="009D7C3E" w:rsidP="009D7C3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(указывается сумма прописью) руб. ____ коп. (размер ежегодной арендной платы, сложившейся по результатам аукциона за вычетом </w:t>
      </w:r>
      <w:r w:rsidR="009406B4">
        <w:rPr>
          <w:rFonts w:ascii="Times New Roman" w:hAnsi="Times New Roman" w:cs="Times New Roman"/>
          <w:sz w:val="24"/>
          <w:szCs w:val="24"/>
        </w:rPr>
        <w:t xml:space="preserve">внесенного задатка). Сумма задатка в размере </w:t>
      </w:r>
      <w:r w:rsidR="002833DE" w:rsidRPr="002833DE">
        <w:rPr>
          <w:rFonts w:ascii="Times New Roman" w:hAnsi="Times New Roman" w:cs="Times New Roman"/>
          <w:b/>
          <w:sz w:val="24"/>
          <w:szCs w:val="24"/>
        </w:rPr>
        <w:t>70</w:t>
      </w:r>
      <w:r w:rsidR="009406B4" w:rsidRPr="002833DE">
        <w:rPr>
          <w:rFonts w:ascii="Times New Roman" w:hAnsi="Times New Roman" w:cs="Times New Roman"/>
          <w:b/>
          <w:sz w:val="24"/>
          <w:szCs w:val="24"/>
        </w:rPr>
        <w:t> 000 (</w:t>
      </w:r>
      <w:r w:rsidR="002833DE" w:rsidRPr="002833DE">
        <w:rPr>
          <w:rFonts w:ascii="Times New Roman" w:hAnsi="Times New Roman" w:cs="Times New Roman"/>
          <w:b/>
          <w:sz w:val="24"/>
          <w:szCs w:val="24"/>
        </w:rPr>
        <w:t>семьдесят</w:t>
      </w:r>
      <w:r w:rsidR="00D2017E" w:rsidRPr="0028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6B4" w:rsidRPr="002833DE">
        <w:rPr>
          <w:rFonts w:ascii="Times New Roman" w:hAnsi="Times New Roman" w:cs="Times New Roman"/>
          <w:b/>
          <w:sz w:val="24"/>
          <w:szCs w:val="24"/>
        </w:rPr>
        <w:t>тысяч) руб. 00</w:t>
      </w:r>
      <w:r w:rsidR="009406B4" w:rsidRPr="009406B4">
        <w:rPr>
          <w:rFonts w:ascii="Times New Roman" w:hAnsi="Times New Roman" w:cs="Times New Roman"/>
          <w:b/>
          <w:sz w:val="24"/>
          <w:szCs w:val="24"/>
        </w:rPr>
        <w:t xml:space="preserve"> коп.</w:t>
      </w:r>
      <w:r w:rsidR="009406B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406B4">
        <w:rPr>
          <w:rFonts w:ascii="Times New Roman" w:hAnsi="Times New Roman" w:cs="Times New Roman"/>
          <w:sz w:val="24"/>
          <w:szCs w:val="24"/>
        </w:rPr>
        <w:t>перечисленная Арендатором на счет Арендодателя в соответствии с условиями участия в аукционе, засчитывается в счет ежегодной арендной платы за первый год аренды Участка, при этом за первый год аренды Участка принимается период: 1 (один) календарный год с момента заключения настоящего Договора;</w:t>
      </w:r>
    </w:p>
    <w:p w14:paraId="4892DF41" w14:textId="77777777" w:rsidR="009406B4" w:rsidRDefault="009406B4" w:rsidP="009D7C3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за второй и все последующие годы аренды Участка – </w:t>
      </w:r>
      <w:r w:rsidRPr="009406B4">
        <w:rPr>
          <w:rFonts w:ascii="Times New Roman" w:hAnsi="Times New Roman" w:cs="Times New Roman"/>
          <w:sz w:val="24"/>
          <w:szCs w:val="24"/>
          <w:u w:val="single"/>
        </w:rPr>
        <w:t>ежеквартально</w:t>
      </w:r>
      <w:r w:rsidRPr="009406B4">
        <w:rPr>
          <w:rFonts w:ascii="Times New Roman" w:hAnsi="Times New Roman" w:cs="Times New Roman"/>
          <w:sz w:val="24"/>
          <w:szCs w:val="24"/>
        </w:rPr>
        <w:t xml:space="preserve"> равными частями </w:t>
      </w:r>
      <w:r>
        <w:rPr>
          <w:rFonts w:ascii="Times New Roman" w:hAnsi="Times New Roman" w:cs="Times New Roman"/>
          <w:sz w:val="24"/>
          <w:szCs w:val="24"/>
        </w:rPr>
        <w:t xml:space="preserve">от указанной в п. 3.1. Договора суммы до 10-го числа месяца, следующего за истекшим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кварталом,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исключением четвертого квартала, путем перечисления денежных средств</w:t>
      </w:r>
      <w:r w:rsidR="000E15FF">
        <w:rPr>
          <w:rFonts w:ascii="Times New Roman" w:hAnsi="Times New Roman" w:cs="Times New Roman"/>
          <w:sz w:val="24"/>
          <w:szCs w:val="24"/>
        </w:rPr>
        <w:t xml:space="preserve"> на счет Арендодателя (Администратора), при этом:</w:t>
      </w:r>
    </w:p>
    <w:p w14:paraId="458B998E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Квартал считается равным трем календарным месяцам, отсчет кварталов ведется с начала календарного года.</w:t>
      </w:r>
    </w:p>
    <w:p w14:paraId="178EA75E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Ежеквартальный платеж за квартал, в котором Участок был передан Арендатору, за исключением четвертого квартала, вносится до 10-го числа первого месяца следующего квартала.</w:t>
      </w:r>
    </w:p>
    <w:p w14:paraId="56B77F43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Арендная плата за четвертый квартал календарного года вносится Арендатором до 10-го числа последнего месяца этого календарного года.</w:t>
      </w:r>
    </w:p>
    <w:p w14:paraId="589A1D6E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Арендная плата за квартал, в котором прекращается Договор, вносится не позднее дня прекращения Договора.</w:t>
      </w:r>
    </w:p>
    <w:p w14:paraId="2B67FAF9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Платежные реквизиты для внесения арендной платы: УФК по Ханты-Мансийскому автономному округу-Югре(АГП Пионерский л/с 01873029940) на расчетный счет 03100643000000018700 в РКЦ Ханты-Мансийск г. Ханты-Мансийск, ИНН/КПП 8622012126/861501001, БИК</w:t>
      </w:r>
      <w:r w:rsidR="00F95B1B">
        <w:rPr>
          <w:rFonts w:ascii="Times New Roman" w:hAnsi="Times New Roman" w:cs="Times New Roman"/>
          <w:sz w:val="24"/>
          <w:szCs w:val="24"/>
        </w:rPr>
        <w:t xml:space="preserve"> 007162163, КБК 650 111 050 13 13 0000 120, ОКТМО 71824157. Назначение платежа: за аренду земли по договору №____(указывается номер договора).</w:t>
      </w:r>
    </w:p>
    <w:p w14:paraId="4F13FF84" w14:textId="77777777" w:rsidR="00F95B1B" w:rsidRDefault="00F95B1B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Исполнением обязательства по внесению арендной платы является поступлением денежных средств на код бюджетной классификации (КБК), указанный в п.3.2 Договора. Датой оплаты считается день фактического поступления денежных средств на счет  Арендодателя.</w:t>
      </w:r>
    </w:p>
    <w:p w14:paraId="4D3E5BB8" w14:textId="77777777" w:rsidR="00F95B1B" w:rsidRDefault="00F95B1B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C5189D8" w14:textId="77777777" w:rsidR="00F95B1B" w:rsidRDefault="00F95B1B" w:rsidP="00F95B1B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B1B">
        <w:rPr>
          <w:rFonts w:ascii="Times New Roman" w:hAnsi="Times New Roman" w:cs="Times New Roman"/>
          <w:b/>
          <w:sz w:val="24"/>
          <w:szCs w:val="24"/>
        </w:rPr>
        <w:t>4. Права и обязанности сторон.</w:t>
      </w:r>
    </w:p>
    <w:p w14:paraId="0F2201CF" w14:textId="77777777" w:rsidR="00F95B1B" w:rsidRDefault="00F95B1B" w:rsidP="00F95B1B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AC09B0" w14:textId="77777777" w:rsidR="00F95B1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Арендодатель имеет право:</w:t>
      </w:r>
    </w:p>
    <w:p w14:paraId="30FC7436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60031C33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725DAF89" w14:textId="77777777"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4.1.3. Требовать от Арендатора устранения нарушений, связанных с использованием Участка не по целевому назначению и (или) использованием, не отвечающих виду разрешенного использования, а также прекращения применения способов использования Участка, приводящих к его порче.</w:t>
      </w:r>
    </w:p>
    <w:p w14:paraId="0F2400E6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Арендодатель обязан:</w:t>
      </w:r>
    </w:p>
    <w:p w14:paraId="73434135" w14:textId="77777777"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4.2.1. Выполнять в полном объеме все условия Договора.</w:t>
      </w:r>
    </w:p>
    <w:p w14:paraId="76297D4B" w14:textId="77777777" w:rsidR="00C6286B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</w:t>
      </w:r>
      <w:r w:rsidR="00C6286B">
        <w:rPr>
          <w:rFonts w:ascii="Times New Roman" w:hAnsi="Times New Roman" w:cs="Times New Roman"/>
          <w:sz w:val="24"/>
          <w:szCs w:val="24"/>
        </w:rPr>
        <w:t>. Передать участок в состоянии пригодном для его использования в соответствии с целевым назначением.</w:t>
      </w:r>
    </w:p>
    <w:p w14:paraId="30B8ADF1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Произвести перерасчет арендной платы и письменно уведомить Арендатора, в соответствии с </w:t>
      </w:r>
      <w:r w:rsidR="006B47EC">
        <w:rPr>
          <w:rFonts w:ascii="Times New Roman" w:hAnsi="Times New Roman" w:cs="Times New Roman"/>
          <w:sz w:val="24"/>
          <w:szCs w:val="24"/>
        </w:rPr>
        <w:t>п.6.1. Договора, обо всех изменениях, касающихся изменений и (или) к Договору.</w:t>
      </w:r>
    </w:p>
    <w:p w14:paraId="37F5CE98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4.2.4. При изменении реквизитов для перечисления арендной платы, указанных в п.3.2 Договора, направить Арендатору расчет арендной платы с указанием измененных реквизитов в соответствии с п.3.6 Договора.</w:t>
      </w:r>
    </w:p>
    <w:p w14:paraId="6C03611A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Арендатор имеет право:</w:t>
      </w:r>
    </w:p>
    <w:p w14:paraId="58B11203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4.3.1. Использовать земельный участок на условиях, установленных Договором.</w:t>
      </w:r>
    </w:p>
    <w:p w14:paraId="1C0CE8C4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2017E">
        <w:rPr>
          <w:rFonts w:ascii="Times New Roman" w:hAnsi="Times New Roman" w:cs="Times New Roman"/>
          <w:sz w:val="24"/>
          <w:szCs w:val="24"/>
        </w:rPr>
        <w:t xml:space="preserve">.3.2. Производить строительство </w:t>
      </w:r>
      <w:r>
        <w:rPr>
          <w:rFonts w:ascii="Times New Roman" w:hAnsi="Times New Roman" w:cs="Times New Roman"/>
          <w:sz w:val="24"/>
          <w:szCs w:val="24"/>
        </w:rPr>
        <w:t>сооружений в соответствии с законодательством Российской Федерации.</w:t>
      </w:r>
    </w:p>
    <w:p w14:paraId="364A5B5B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Арендатор обязан:</w:t>
      </w:r>
    </w:p>
    <w:p w14:paraId="5D9F75B8" w14:textId="77777777"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4.4.1. Выполнять в полном объеме все условия Договора.</w:t>
      </w:r>
    </w:p>
    <w:p w14:paraId="4973EE82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</w:t>
      </w:r>
      <w:r w:rsidR="00D201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Принять земельный участок.</w:t>
      </w:r>
    </w:p>
    <w:p w14:paraId="7F91C2D2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4.4.3. Использовать Участок в соответствии с целевым назначением и разрешенным использованием.</w:t>
      </w:r>
    </w:p>
    <w:p w14:paraId="15EBEB14" w14:textId="77777777" w:rsidR="006B47EC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4.4.4. Уплачивать в размер</w:t>
      </w:r>
      <w:r w:rsidR="006B47EC">
        <w:rPr>
          <w:rFonts w:ascii="Times New Roman" w:hAnsi="Times New Roman" w:cs="Times New Roman"/>
          <w:sz w:val="24"/>
          <w:szCs w:val="24"/>
        </w:rPr>
        <w:t>е и на условиях, установленных Договором, арендную плату.</w:t>
      </w:r>
    </w:p>
    <w:p w14:paraId="16A60A40" w14:textId="77777777" w:rsidR="00C6286B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4.4.5. </w:t>
      </w:r>
      <w:r w:rsidR="006B47EC">
        <w:rPr>
          <w:rFonts w:ascii="Times New Roman" w:hAnsi="Times New Roman" w:cs="Times New Roman"/>
          <w:sz w:val="24"/>
          <w:szCs w:val="24"/>
        </w:rPr>
        <w:t>Обеспечить Арендодателю (его законному представителям), представителям органов государственного земельного контроля доступ на Участок по их требованию.</w:t>
      </w:r>
    </w:p>
    <w:p w14:paraId="7AE404A0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4.4.6</w:t>
      </w:r>
      <w:r w:rsidR="00BC6AC1">
        <w:rPr>
          <w:rFonts w:ascii="Times New Roman" w:hAnsi="Times New Roman" w:cs="Times New Roman"/>
          <w:sz w:val="24"/>
          <w:szCs w:val="24"/>
        </w:rPr>
        <w:t>. Арендатор обязан предоставлять Арендодателю копии платежных извещений об уплате арендной платы.</w:t>
      </w:r>
    </w:p>
    <w:p w14:paraId="189263FD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4.4.7</w:t>
      </w:r>
      <w:r w:rsidR="00BC6AC1">
        <w:rPr>
          <w:rFonts w:ascii="Times New Roman" w:hAnsi="Times New Roman" w:cs="Times New Roman"/>
          <w:sz w:val="24"/>
          <w:szCs w:val="24"/>
        </w:rPr>
        <w:t>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4312B01C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4.4.8</w:t>
      </w:r>
      <w:r w:rsidR="00BC6AC1">
        <w:rPr>
          <w:rFonts w:ascii="Times New Roman" w:hAnsi="Times New Roman" w:cs="Times New Roman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 же выполнять работы по благоустройству территории.</w:t>
      </w:r>
    </w:p>
    <w:p w14:paraId="3EFAFBC9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4.4.9</w:t>
      </w:r>
      <w:r w:rsidR="00BC6AC1">
        <w:rPr>
          <w:rFonts w:ascii="Times New Roman" w:hAnsi="Times New Roman" w:cs="Times New Roman"/>
          <w:sz w:val="24"/>
          <w:szCs w:val="24"/>
        </w:rPr>
        <w:t>. Письменно в десятидневный срок уведомить Арендодателя об изменении своих реквизитов.</w:t>
      </w:r>
    </w:p>
    <w:p w14:paraId="3D9A3126" w14:textId="77777777" w:rsidR="001F225C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4.4.10. Передать Участок Арендодателю в надлежащем состоянии по акту приема-передачи в течение 5 (пяти) календарных дней с момента окончания срока действия Договора либо его расторжения.</w:t>
      </w:r>
    </w:p>
    <w:p w14:paraId="5F5C648E" w14:textId="77777777" w:rsidR="00BC6AC1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68A8F0C" w14:textId="77777777" w:rsidR="00BC6AC1" w:rsidRDefault="00BC6AC1" w:rsidP="00BC6AC1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Ответственность сторон.</w:t>
      </w:r>
    </w:p>
    <w:p w14:paraId="3C9EBC0A" w14:textId="77777777" w:rsidR="00BC6AC1" w:rsidRDefault="00BC6AC1" w:rsidP="00BC6AC1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A0AF10" w14:textId="77777777" w:rsidR="00FE04DF" w:rsidRDefault="00BC6AC1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За нарушение условий Договора Стороны несут ответственность</w:t>
      </w:r>
      <w:r w:rsidR="00FE04DF">
        <w:rPr>
          <w:rFonts w:ascii="Times New Roman" w:hAnsi="Times New Roman" w:cs="Times New Roman"/>
          <w:sz w:val="24"/>
          <w:szCs w:val="24"/>
        </w:rPr>
        <w:t>, предусмотренную законодательством Российской Федерации.</w:t>
      </w:r>
    </w:p>
    <w:p w14:paraId="1F68D414" w14:textId="77777777" w:rsid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За нарушение срока внесения арендной платы по Договору, Арендатор выплачивает Арендодателю</w:t>
      </w:r>
      <w:r w:rsidR="00BC6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неустойку в виде пени. Пеня за каждый календарный день просрочки определяется в процентах от неуплаченной суммы Договора. Процентная ставка пени принимается равной одной трехсотой действующей в это время ключевой ставки Центрального банка Российской Федерации.</w:t>
      </w:r>
    </w:p>
    <w:p w14:paraId="139CBFE3" w14:textId="77777777" w:rsid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Ответственность Сторон за нарушение обязательств по Договору, вызванных действием обязательств непреодолимой силы, регулируется законодательством Российской Федерации, а также делового оборота.</w:t>
      </w:r>
    </w:p>
    <w:p w14:paraId="7F7A18EA" w14:textId="77777777" w:rsidR="00FE04DF" w:rsidRP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1AC4B8" w14:textId="77777777" w:rsidR="00FE04DF" w:rsidRDefault="00FE04DF" w:rsidP="00FE04D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4DF">
        <w:rPr>
          <w:rFonts w:ascii="Times New Roman" w:hAnsi="Times New Roman" w:cs="Times New Roman"/>
          <w:b/>
          <w:sz w:val="24"/>
          <w:szCs w:val="24"/>
        </w:rPr>
        <w:t>6. Порядок изменения и расторжения договора.</w:t>
      </w:r>
    </w:p>
    <w:p w14:paraId="3FF97620" w14:textId="77777777" w:rsidR="00FE04DF" w:rsidRDefault="00FE04DF" w:rsidP="00FE04D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3574B4" w14:textId="77777777" w:rsidR="00FE04DF" w:rsidRDefault="00FE04DF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Все изменения и (или) дополнения к Договору оформляются Сторонами в письменной форме и направляются Арендатору заказным письмом, за исключением изменений касающихся реквизитов Арендодателя. Момент получения Арендатором уведомления определяется в любом случае не позднее 10 дней с даты отправки заказным письмом по адресу, указанному в Договоре.</w:t>
      </w:r>
    </w:p>
    <w:p w14:paraId="7DCAF760" w14:textId="77777777" w:rsidR="00FE04DF" w:rsidRDefault="00FE04DF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При прекращении Договора Арендатор обязан вернуть </w:t>
      </w:r>
      <w:r w:rsidR="00831294">
        <w:rPr>
          <w:rFonts w:ascii="Times New Roman" w:hAnsi="Times New Roman" w:cs="Times New Roman"/>
          <w:sz w:val="24"/>
          <w:szCs w:val="24"/>
        </w:rPr>
        <w:t>Арендодателю Участок в надлежащем состоянии.</w:t>
      </w:r>
    </w:p>
    <w:p w14:paraId="6E8123D8" w14:textId="77777777"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B490CFA" w14:textId="77777777"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C83C83B" w14:textId="77777777"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6A5718D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294">
        <w:rPr>
          <w:rFonts w:ascii="Times New Roman" w:hAnsi="Times New Roman" w:cs="Times New Roman"/>
          <w:b/>
          <w:sz w:val="24"/>
          <w:szCs w:val="24"/>
        </w:rPr>
        <w:t>7. Особые условия договора.</w:t>
      </w:r>
    </w:p>
    <w:p w14:paraId="6401FA46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EB3748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294">
        <w:rPr>
          <w:rFonts w:ascii="Times New Roman" w:hAnsi="Times New Roman" w:cs="Times New Roman"/>
          <w:sz w:val="24"/>
          <w:szCs w:val="24"/>
        </w:rPr>
        <w:t xml:space="preserve">7.1. </w:t>
      </w:r>
      <w:r>
        <w:rPr>
          <w:rFonts w:ascii="Times New Roman" w:hAnsi="Times New Roman" w:cs="Times New Roman"/>
          <w:sz w:val="24"/>
          <w:szCs w:val="24"/>
        </w:rPr>
        <w:t>Все споры по настоящему договору разрешаются в порядке, установленном действующим законодательством РФ, а при невозможности разрешения споров путем переговоров Стороны передаются их на рассмотрение в суд или арбитражный суд по месту нахождения Арендодателя.</w:t>
      </w:r>
    </w:p>
    <w:p w14:paraId="6CB4958D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6DA3E9A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Особые условия договора.</w:t>
      </w:r>
    </w:p>
    <w:p w14:paraId="5DA087DD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891507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Стороны договорились о том, что акт приема-передачи имущества не составляется и Участок считается переданным с момента подписания настоящего Договора.</w:t>
      </w:r>
    </w:p>
    <w:p w14:paraId="0FF8B564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Арендатор обязуется вносить платежи, установленные пунктом 3.1. настоящего Договора, до его государственной регистрации и с момента его подписания.</w:t>
      </w:r>
    </w:p>
    <w:p w14:paraId="53537CF1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Настоящий Договор подлежит государственной регистрации в Управлении Федеральной службы государственной регистрации, кадастра и картографии по Ханты-Мансийскому автономному округу-Югре и считается заключенным с момента такой регистрации.</w:t>
      </w:r>
    </w:p>
    <w:p w14:paraId="44ED0B8F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Договор составлен в 3 (трех) экземплярах, имеющих одинаковую юридическую силу.</w:t>
      </w:r>
    </w:p>
    <w:p w14:paraId="54E136E7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F042078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Юридические адреса и платежные реквизиты сторон.</w:t>
      </w:r>
    </w:p>
    <w:p w14:paraId="3C5E92A8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2D0290" w14:textId="77777777" w:rsidR="00F90F42" w:rsidRDefault="00F90F42" w:rsidP="00F90F42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Арендодатель: Администрация городского поселения Пионерский,</w:t>
      </w:r>
    </w:p>
    <w:p w14:paraId="40C80563" w14:textId="77777777" w:rsidR="00F90F42" w:rsidRPr="00D2017E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Юридический адрес: 628250, Тюменская область, Ханты-Мансийский автономный округ,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Пионеркий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Железнодорожная, д. 10, ИНН/КПП 8622012126/861501001, УФК по Ханты-Мансийскому автономному округу-Югре (Администрация городского поселения Пионерский л/с 01873029940) Банк: РКЦ Ханты-Мансийск г. Ханты-Мансийск, БИК 007162163, р/</w:t>
      </w:r>
      <w:proofErr w:type="spellStart"/>
      <w:r>
        <w:rPr>
          <w:rFonts w:ascii="Times New Roman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031 006 430 000 000 18 700, телефон 8(34675) 7-88-71,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90F4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pioneradm</w:t>
      </w:r>
      <w:proofErr w:type="spellEnd"/>
      <w:r w:rsidRPr="00F90F42">
        <w:rPr>
          <w:rFonts w:ascii="Times New Roman" w:hAnsi="Times New Roman" w:cs="Times New Roman"/>
          <w:sz w:val="24"/>
          <w:szCs w:val="24"/>
        </w:rPr>
        <w:t>2@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90F42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14:paraId="54836DD9" w14:textId="77777777" w:rsidR="00F90F42" w:rsidRPr="00D2017E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5119F13A" w14:textId="77777777" w:rsidR="00F90F42" w:rsidRPr="00F90F42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F42">
        <w:rPr>
          <w:rFonts w:ascii="Times New Roman" w:hAnsi="Times New Roman" w:cs="Times New Roman"/>
          <w:b/>
          <w:sz w:val="24"/>
          <w:szCs w:val="24"/>
        </w:rPr>
        <w:t xml:space="preserve">     Арендатор:</w:t>
      </w:r>
    </w:p>
    <w:p w14:paraId="6B481E47" w14:textId="77777777" w:rsidR="00F90F42" w:rsidRPr="00F90F42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48BE6C53" w14:textId="77777777" w:rsidR="00831294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90F42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 или Ф.И.О. гражданина, адрес, другие реквизиты)</w:t>
      </w:r>
    </w:p>
    <w:p w14:paraId="4C4E8099" w14:textId="77777777" w:rsidR="00F90F42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AA83C41" w14:textId="77777777" w:rsidR="00F90F42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Подписи Сторон:</w:t>
      </w:r>
    </w:p>
    <w:p w14:paraId="231C7F2E" w14:textId="77777777" w:rsidR="00F90F42" w:rsidRDefault="00F90F42" w:rsidP="00F90F42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Арендодатель:</w:t>
      </w:r>
      <w:r>
        <w:rPr>
          <w:rFonts w:ascii="Times New Roman" w:hAnsi="Times New Roman" w:cs="Times New Roman"/>
          <w:sz w:val="24"/>
          <w:szCs w:val="24"/>
        </w:rPr>
        <w:tab/>
        <w:t>Арендатор:</w:t>
      </w:r>
    </w:p>
    <w:p w14:paraId="1747BB0A" w14:textId="77777777" w:rsidR="00F90F42" w:rsidRPr="00F90F42" w:rsidRDefault="00F90F42" w:rsidP="00F90F42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ххххх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ххххх</w:t>
      </w:r>
      <w:proofErr w:type="spellEnd"/>
    </w:p>
    <w:p w14:paraId="35DF325E" w14:textId="77777777" w:rsidR="00BC6AC1" w:rsidRPr="00BD3254" w:rsidRDefault="00FE04DF" w:rsidP="00BD3254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0"/>
          <w:vertAlign w:val="superscript"/>
        </w:rPr>
      </w:pPr>
      <w:r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</w:t>
      </w:r>
      <w:r w:rsidR="00F90F42"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          М.П.</w:t>
      </w:r>
      <w:r w:rsidR="00BD3254" w:rsidRPr="00BD3254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D3254"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           (Ф.И.О. арендатора)</w:t>
      </w:r>
    </w:p>
    <w:p w14:paraId="4E9C21C8" w14:textId="77777777" w:rsidR="00BC6AC1" w:rsidRPr="00BD3254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56C8C322" w14:textId="77777777" w:rsidR="00541BEF" w:rsidRPr="00BD3254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EF2C225" w14:textId="77777777" w:rsidR="00541BEF" w:rsidRP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0EFAA0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3B1CFA0" w14:textId="77777777" w:rsidR="00541BEF" w:rsidRPr="00541BEF" w:rsidRDefault="00541BEF" w:rsidP="00541B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76FE93" w14:textId="77777777" w:rsidR="00541BEF" w:rsidRPr="00541BEF" w:rsidRDefault="00541BEF" w:rsidP="00541B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41BEF" w:rsidRPr="0054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C574B"/>
    <w:multiLevelType w:val="hybridMultilevel"/>
    <w:tmpl w:val="C018F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71F4A"/>
    <w:multiLevelType w:val="multilevel"/>
    <w:tmpl w:val="3870B0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1005205721">
    <w:abstractNumId w:val="0"/>
  </w:num>
  <w:num w:numId="2" w16cid:durableId="1440878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90E"/>
    <w:rsid w:val="000847C4"/>
    <w:rsid w:val="000E15FF"/>
    <w:rsid w:val="0013117A"/>
    <w:rsid w:val="001F225C"/>
    <w:rsid w:val="002833DE"/>
    <w:rsid w:val="003421D8"/>
    <w:rsid w:val="0044302A"/>
    <w:rsid w:val="00541BEF"/>
    <w:rsid w:val="006404CB"/>
    <w:rsid w:val="006B47EC"/>
    <w:rsid w:val="00831294"/>
    <w:rsid w:val="008C790E"/>
    <w:rsid w:val="00903A8F"/>
    <w:rsid w:val="009406B4"/>
    <w:rsid w:val="0094762C"/>
    <w:rsid w:val="009D7C3E"/>
    <w:rsid w:val="00A9487B"/>
    <w:rsid w:val="00BC6AC1"/>
    <w:rsid w:val="00BD3254"/>
    <w:rsid w:val="00C6286B"/>
    <w:rsid w:val="00D2017E"/>
    <w:rsid w:val="00F90F42"/>
    <w:rsid w:val="00F95B1B"/>
    <w:rsid w:val="00FB694A"/>
    <w:rsid w:val="00FE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3FB7"/>
  <w15:docId w15:val="{1AC05099-BDB0-4AA7-90F3-039D79E2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ADMpio1</cp:lastModifiedBy>
  <cp:revision>8</cp:revision>
  <cp:lastPrinted>2023-07-04T04:58:00Z</cp:lastPrinted>
  <dcterms:created xsi:type="dcterms:W3CDTF">2023-07-04T04:05:00Z</dcterms:created>
  <dcterms:modified xsi:type="dcterms:W3CDTF">2024-11-26T06:12:00Z</dcterms:modified>
</cp:coreProperties>
</file>